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6E77" w14:textId="77777777" w:rsidR="001B29A9" w:rsidRPr="006971DE" w:rsidRDefault="001B29A9" w:rsidP="001B29A9">
      <w:pPr>
        <w:rPr>
          <w:rFonts w:asciiTheme="minorHAnsi" w:hAnsiTheme="minorHAnsi" w:cs="Arial"/>
          <w:b/>
        </w:rPr>
      </w:pPr>
      <w:bookmarkStart w:id="0" w:name="_Hlk521932872"/>
      <w:r w:rsidRPr="006971DE">
        <w:rPr>
          <w:rFonts w:asciiTheme="minorHAnsi" w:hAnsiTheme="minorHAnsi" w:cs="Arial"/>
          <w:b/>
        </w:rPr>
        <w:t>EESTI TURISMIFIRMADE LIIT</w:t>
      </w:r>
    </w:p>
    <w:p w14:paraId="3E3D75B7" w14:textId="77777777" w:rsidR="001B29A9" w:rsidRPr="006971DE" w:rsidRDefault="001B29A9" w:rsidP="001B29A9">
      <w:pPr>
        <w:rPr>
          <w:rFonts w:asciiTheme="minorHAnsi" w:hAnsiTheme="minorHAnsi" w:cs="Arial"/>
          <w:b/>
        </w:rPr>
      </w:pPr>
      <w:r w:rsidRPr="006971DE">
        <w:rPr>
          <w:rFonts w:asciiTheme="minorHAnsi" w:hAnsiTheme="minorHAnsi" w:cs="Arial"/>
          <w:b/>
        </w:rPr>
        <w:t xml:space="preserve">IC sektsiooni </w:t>
      </w:r>
      <w:r>
        <w:rPr>
          <w:rFonts w:asciiTheme="minorHAnsi" w:hAnsiTheme="minorHAnsi" w:cs="Arial"/>
          <w:b/>
        </w:rPr>
        <w:t xml:space="preserve">koosoleku </w:t>
      </w:r>
      <w:r w:rsidRPr="006971DE">
        <w:rPr>
          <w:rFonts w:asciiTheme="minorHAnsi" w:hAnsiTheme="minorHAnsi" w:cs="Arial"/>
          <w:b/>
        </w:rPr>
        <w:t>PROTOKOLL</w:t>
      </w:r>
    </w:p>
    <w:p w14:paraId="56D9C6F2" w14:textId="49BD25AB" w:rsidR="001B29A9" w:rsidRPr="006971DE" w:rsidRDefault="001B29A9" w:rsidP="001B29A9">
      <w:pPr>
        <w:rPr>
          <w:rFonts w:asciiTheme="minorHAnsi" w:hAnsiTheme="minorHAnsi" w:cs="Arial"/>
        </w:rPr>
      </w:pPr>
      <w:r w:rsidRPr="006971DE">
        <w:rPr>
          <w:rFonts w:asciiTheme="minorHAnsi" w:hAnsiTheme="minorHAnsi" w:cs="Arial"/>
        </w:rPr>
        <w:t>Tallinn</w:t>
      </w:r>
      <w:r>
        <w:rPr>
          <w:rFonts w:asciiTheme="minorHAnsi" w:hAnsiTheme="minorHAnsi" w:cs="Arial"/>
        </w:rPr>
        <w:t xml:space="preserve">, </w:t>
      </w:r>
      <w:r w:rsidRPr="00EE10B6">
        <w:rPr>
          <w:rFonts w:asciiTheme="minorHAnsi" w:eastAsia="Times New Roman" w:hAnsiTheme="minorHAnsi" w:cstheme="minorHAnsi"/>
        </w:rPr>
        <w:t>Hampton by Hilton Tallinn</w:t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10</w:t>
      </w:r>
      <w:r w:rsidRPr="006971DE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detsember 202</w:t>
      </w:r>
      <w:r w:rsidR="004C62BD">
        <w:rPr>
          <w:rFonts w:asciiTheme="minorHAnsi" w:hAnsiTheme="minorHAnsi" w:cs="Arial"/>
        </w:rPr>
        <w:t>4</w:t>
      </w:r>
    </w:p>
    <w:p w14:paraId="7BB2071B" w14:textId="77777777" w:rsidR="001B29A9" w:rsidRPr="006971DE" w:rsidRDefault="001B29A9" w:rsidP="001B29A9">
      <w:pPr>
        <w:rPr>
          <w:rFonts w:asciiTheme="minorHAnsi" w:hAnsiTheme="minorHAnsi" w:cs="Arial"/>
        </w:rPr>
      </w:pPr>
    </w:p>
    <w:p w14:paraId="77C784CD" w14:textId="77777777" w:rsidR="001B29A9" w:rsidRPr="006971DE" w:rsidRDefault="001B29A9" w:rsidP="001B29A9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Algus</w:t>
      </w:r>
      <w:r w:rsidRPr="006971DE">
        <w:rPr>
          <w:rFonts w:asciiTheme="minorHAnsi" w:hAnsiTheme="minorHAnsi" w:cs="Arial"/>
          <w:sz w:val="22"/>
          <w:lang w:val="et-EE"/>
        </w:rPr>
        <w:t xml:space="preserve"> kell 15:00 </w:t>
      </w:r>
      <w:r w:rsidRPr="006971DE">
        <w:rPr>
          <w:rFonts w:asciiTheme="minorHAnsi" w:hAnsiTheme="minorHAnsi" w:cs="Arial"/>
          <w:b/>
          <w:sz w:val="22"/>
          <w:lang w:val="et-EE"/>
        </w:rPr>
        <w:t>lõpp</w:t>
      </w:r>
      <w:r w:rsidRPr="006971DE">
        <w:rPr>
          <w:rFonts w:asciiTheme="minorHAnsi" w:hAnsiTheme="minorHAnsi" w:cs="Arial"/>
          <w:sz w:val="22"/>
          <w:lang w:val="et-EE"/>
        </w:rPr>
        <w:t xml:space="preserve"> kell 17:</w:t>
      </w:r>
      <w:r>
        <w:rPr>
          <w:rFonts w:asciiTheme="minorHAnsi" w:hAnsiTheme="minorHAnsi" w:cs="Arial"/>
          <w:sz w:val="22"/>
          <w:lang w:val="et-EE"/>
        </w:rPr>
        <w:t>00</w:t>
      </w:r>
    </w:p>
    <w:p w14:paraId="3C3E9F30" w14:textId="77777777" w:rsidR="001B29A9" w:rsidRPr="006971DE" w:rsidRDefault="001B29A9" w:rsidP="001B29A9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Protokollis</w:t>
      </w:r>
      <w:r w:rsidRPr="006971DE">
        <w:rPr>
          <w:rFonts w:asciiTheme="minorHAnsi" w:hAnsiTheme="minorHAnsi" w:cs="Arial"/>
          <w:sz w:val="22"/>
          <w:lang w:val="et-EE"/>
        </w:rPr>
        <w:t xml:space="preserve">: </w:t>
      </w:r>
      <w:r>
        <w:rPr>
          <w:rFonts w:asciiTheme="minorHAnsi" w:hAnsiTheme="minorHAnsi" w:cs="Arial"/>
          <w:sz w:val="22"/>
          <w:lang w:val="et-EE"/>
        </w:rPr>
        <w:t>Asmik Tsaturjan</w:t>
      </w:r>
    </w:p>
    <w:p w14:paraId="496DD1DF" w14:textId="77777777" w:rsidR="001B29A9" w:rsidRPr="006971DE" w:rsidRDefault="001B29A9" w:rsidP="001B29A9">
      <w:pPr>
        <w:rPr>
          <w:rFonts w:asciiTheme="minorHAnsi" w:hAnsiTheme="minorHAnsi" w:cs="Arial"/>
          <w:b/>
        </w:rPr>
      </w:pPr>
    </w:p>
    <w:p w14:paraId="1380A961" w14:textId="77777777" w:rsidR="001B29A9" w:rsidRDefault="001B29A9" w:rsidP="001B29A9">
      <w:pPr>
        <w:rPr>
          <w:rFonts w:asciiTheme="minorHAnsi" w:eastAsia="Times New Roman" w:hAnsiTheme="minorHAnsi" w:cstheme="minorHAnsi"/>
          <w:b/>
        </w:rPr>
      </w:pPr>
      <w:r w:rsidRPr="006971DE">
        <w:rPr>
          <w:rFonts w:asciiTheme="minorHAnsi" w:eastAsia="Times New Roman" w:hAnsiTheme="minorHAnsi" w:cstheme="minorHAnsi"/>
          <w:b/>
        </w:rPr>
        <w:t>Päevakord:</w:t>
      </w:r>
    </w:p>
    <w:p w14:paraId="61ECE497" w14:textId="77777777" w:rsidR="001B29A9" w:rsidRPr="00587ADD" w:rsidRDefault="001B29A9" w:rsidP="001B29A9">
      <w:pPr>
        <w:rPr>
          <w:rFonts w:asciiTheme="minorHAnsi" w:hAnsiTheme="minorHAnsi" w:cs="Arial"/>
          <w:lang w:val="lv-LV"/>
        </w:rPr>
      </w:pPr>
      <w:r w:rsidRPr="00587ADD">
        <w:rPr>
          <w:rFonts w:asciiTheme="minorHAnsi" w:hAnsiTheme="minorHAnsi" w:cs="Arial"/>
        </w:rPr>
        <w:t xml:space="preserve">14:50 Hampton by Hilton Tallinn </w:t>
      </w:r>
      <w:hyperlink r:id="rId8" w:history="1">
        <w:r w:rsidRPr="00587ADD">
          <w:rPr>
            <w:rStyle w:val="Hyperlink"/>
            <w:rFonts w:asciiTheme="minorHAnsi" w:hAnsiTheme="minorHAnsi" w:cs="Arial"/>
          </w:rPr>
          <w:t>https://www.hilton.com/en/hotels/ttleehx-hampton-tallinn/</w:t>
        </w:r>
      </w:hyperlink>
    </w:p>
    <w:p w14:paraId="580A6E8A" w14:textId="77777777" w:rsidR="001B29A9" w:rsidRPr="00587ADD" w:rsidRDefault="001B29A9" w:rsidP="001B29A9">
      <w:pPr>
        <w:rPr>
          <w:rFonts w:asciiTheme="minorHAnsi" w:hAnsiTheme="minorHAnsi" w:cs="Arial"/>
          <w:lang w:val="lv-LV"/>
        </w:rPr>
      </w:pPr>
      <w:r w:rsidRPr="00587ADD">
        <w:rPr>
          <w:rFonts w:asciiTheme="minorHAnsi" w:hAnsiTheme="minorHAnsi" w:cs="Arial"/>
        </w:rPr>
        <w:t xml:space="preserve">15:00-16:00 HAMTON by Hilton Tallinn tutvustus ja majatuur. </w:t>
      </w:r>
    </w:p>
    <w:p w14:paraId="233F7D60" w14:textId="77777777" w:rsidR="001B29A9" w:rsidRPr="00587ADD" w:rsidRDefault="001B29A9" w:rsidP="001B29A9">
      <w:pPr>
        <w:rPr>
          <w:rFonts w:asciiTheme="minorHAnsi" w:hAnsiTheme="minorHAnsi" w:cs="Arial"/>
          <w:lang w:val="lv-LV"/>
        </w:rPr>
      </w:pPr>
      <w:r w:rsidRPr="00587ADD">
        <w:rPr>
          <w:rFonts w:asciiTheme="minorHAnsi" w:hAnsiTheme="minorHAnsi" w:cs="Arial"/>
        </w:rPr>
        <w:t xml:space="preserve">Jarno Mürkel, müügidirektor: Tallinna hotellituru kõige uuema maja esmatutvustus </w:t>
      </w:r>
    </w:p>
    <w:p w14:paraId="55B98C2A" w14:textId="77777777" w:rsidR="001B29A9" w:rsidRPr="00587ADD" w:rsidRDefault="001B29A9" w:rsidP="001B29A9">
      <w:pPr>
        <w:rPr>
          <w:rFonts w:asciiTheme="minorHAnsi" w:hAnsiTheme="minorHAnsi" w:cs="Arial"/>
          <w:lang w:val="lv-LV"/>
        </w:rPr>
      </w:pPr>
      <w:r w:rsidRPr="00587ADD">
        <w:rPr>
          <w:rFonts w:asciiTheme="minorHAnsi" w:hAnsiTheme="minorHAnsi" w:cs="Arial"/>
        </w:rPr>
        <w:t xml:space="preserve">16:00-17:00 </w:t>
      </w:r>
      <w:r w:rsidRPr="00587ADD">
        <w:rPr>
          <w:rFonts w:asciiTheme="minorHAnsi" w:hAnsiTheme="minorHAnsi" w:cs="Arial"/>
          <w:b/>
          <w:bCs/>
        </w:rPr>
        <w:t>IC Koosolek</w:t>
      </w:r>
      <w:r w:rsidRPr="00587ADD">
        <w:rPr>
          <w:rFonts w:asciiTheme="minorHAnsi" w:hAnsiTheme="minorHAnsi" w:cs="Arial"/>
        </w:rPr>
        <w:t xml:space="preserve"> </w:t>
      </w:r>
    </w:p>
    <w:p w14:paraId="4A42FB41" w14:textId="77777777" w:rsidR="001B29A9" w:rsidRPr="00587ADD" w:rsidRDefault="001B29A9" w:rsidP="001B29A9">
      <w:pPr>
        <w:rPr>
          <w:rFonts w:asciiTheme="minorHAnsi" w:hAnsiTheme="minorHAnsi" w:cs="Arial"/>
          <w:lang w:val="lv-LV"/>
        </w:rPr>
      </w:pPr>
      <w:r>
        <w:rPr>
          <w:rFonts w:asciiTheme="minorHAnsi" w:hAnsiTheme="minorHAnsi" w:cs="Arial"/>
        </w:rPr>
        <w:t>1.</w:t>
      </w:r>
      <w:r w:rsidRPr="00587ADD">
        <w:rPr>
          <w:rFonts w:asciiTheme="minorHAnsi" w:hAnsiTheme="minorHAnsi" w:cs="Arial"/>
        </w:rPr>
        <w:t>Tööplaan ja külastused: Rüütelkonna hoone ootel; Kiek in de KÖK?; maikuu: 06.05 renoveeritud uus L’Ermitage</w:t>
      </w:r>
    </w:p>
    <w:p w14:paraId="06ADB7D8" w14:textId="77777777" w:rsidR="001B29A9" w:rsidRPr="00587ADD" w:rsidRDefault="001B29A9" w:rsidP="001B29A9">
      <w:pPr>
        <w:rPr>
          <w:rFonts w:asciiTheme="minorHAnsi" w:hAnsiTheme="minorHAnsi" w:cs="Arial"/>
          <w:lang w:val="lv-LV"/>
        </w:rPr>
      </w:pPr>
      <w:r>
        <w:rPr>
          <w:rFonts w:asciiTheme="minorHAnsi" w:hAnsiTheme="minorHAnsi" w:cs="Arial"/>
        </w:rPr>
        <w:t>2.</w:t>
      </w:r>
      <w:r w:rsidRPr="00587ADD">
        <w:rPr>
          <w:rFonts w:asciiTheme="minorHAnsi" w:hAnsiTheme="minorHAnsi" w:cs="Arial"/>
        </w:rPr>
        <w:t>Tourest PRO: 31.01 Eesti regioonide uudiste seminar, Veinitee, muud sihtkohad (arutelu)</w:t>
      </w:r>
    </w:p>
    <w:p w14:paraId="51729B08" w14:textId="77777777" w:rsidR="001B29A9" w:rsidRPr="00587ADD" w:rsidRDefault="001B29A9" w:rsidP="001B29A9">
      <w:pPr>
        <w:rPr>
          <w:rFonts w:asciiTheme="minorHAnsi" w:hAnsiTheme="minorHAnsi" w:cs="Arial"/>
          <w:lang w:val="lv-LV"/>
        </w:rPr>
      </w:pPr>
      <w:r>
        <w:rPr>
          <w:rFonts w:asciiTheme="minorHAnsi" w:hAnsiTheme="minorHAnsi" w:cs="Arial"/>
          <w:lang w:val="lv-LV"/>
        </w:rPr>
        <w:t>3.</w:t>
      </w:r>
      <w:r w:rsidRPr="00587ADD">
        <w:rPr>
          <w:rFonts w:asciiTheme="minorHAnsi" w:hAnsiTheme="minorHAnsi" w:cs="Arial"/>
        </w:rPr>
        <w:t>Tourest Hosted Buyers Programme: ostjate nimekiri - kelle võtame, kelle jätame (workshop 30.01)</w:t>
      </w:r>
    </w:p>
    <w:p w14:paraId="34B25946" w14:textId="77777777" w:rsidR="001B29A9" w:rsidRPr="00587ADD" w:rsidRDefault="001B29A9" w:rsidP="001B29A9">
      <w:pPr>
        <w:rPr>
          <w:rFonts w:asciiTheme="minorHAnsi" w:hAnsiTheme="minorHAnsi" w:cs="Arial"/>
          <w:lang w:val="lv-LV"/>
        </w:rPr>
      </w:pPr>
      <w:r>
        <w:rPr>
          <w:rFonts w:asciiTheme="minorHAnsi" w:hAnsiTheme="minorHAnsi" w:cs="Arial"/>
        </w:rPr>
        <w:t>4.</w:t>
      </w:r>
      <w:r w:rsidRPr="00587ADD">
        <w:rPr>
          <w:rFonts w:asciiTheme="minorHAnsi" w:hAnsiTheme="minorHAnsi" w:cs="Arial"/>
        </w:rPr>
        <w:t>Muud jooksvad teemad ja vaba mikrofon</w:t>
      </w:r>
    </w:p>
    <w:p w14:paraId="3917A454" w14:textId="77777777" w:rsidR="001B29A9" w:rsidRPr="00587ADD" w:rsidRDefault="001B29A9" w:rsidP="001B29A9">
      <w:pPr>
        <w:rPr>
          <w:rFonts w:asciiTheme="minorHAnsi" w:hAnsiTheme="minorHAnsi" w:cs="Arial"/>
          <w:b/>
          <w:lang w:val="lv-LV"/>
        </w:rPr>
      </w:pPr>
      <w:r w:rsidRPr="00587ADD">
        <w:rPr>
          <w:rFonts w:asciiTheme="minorHAnsi" w:hAnsiTheme="minorHAnsi" w:cs="Arial"/>
          <w:b/>
        </w:rPr>
        <w:t> </w:t>
      </w:r>
    </w:p>
    <w:bookmarkEnd w:id="0"/>
    <w:p w14:paraId="5B07F272" w14:textId="77777777" w:rsidR="001B29A9" w:rsidRDefault="001B29A9" w:rsidP="001B29A9">
      <w:pPr>
        <w:rPr>
          <w:rFonts w:asciiTheme="minorHAnsi" w:eastAsia="Times New Roman" w:hAnsiTheme="minorHAnsi" w:cstheme="minorHAnsi"/>
          <w:b/>
        </w:rPr>
      </w:pPr>
    </w:p>
    <w:p w14:paraId="5AECE7A3" w14:textId="77777777" w:rsidR="001B29A9" w:rsidRDefault="001B29A9" w:rsidP="001B29A9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Koosoleku kokkuvõte:</w:t>
      </w:r>
    </w:p>
    <w:p w14:paraId="4D7F4B74" w14:textId="77777777" w:rsidR="007F787A" w:rsidRPr="007F787A" w:rsidRDefault="001B29A9" w:rsidP="001B29A9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1.</w:t>
      </w:r>
      <w:r w:rsidR="007F787A" w:rsidRPr="007F787A">
        <w:rPr>
          <w:rFonts w:asciiTheme="minorHAnsi" w:eastAsia="Times New Roman" w:hAnsiTheme="minorHAnsi" w:cstheme="minorHAnsi"/>
          <w:bCs/>
        </w:rPr>
        <w:t xml:space="preserve">Tööplaan ja külastused: </w:t>
      </w:r>
      <w:r>
        <w:rPr>
          <w:rFonts w:asciiTheme="minorHAnsi" w:eastAsia="Times New Roman" w:hAnsiTheme="minorHAnsi" w:cstheme="minorHAnsi"/>
          <w:bCs/>
        </w:rPr>
        <w:t xml:space="preserve">Jaanuaris koosolekut ei toimu. Plaanid </w:t>
      </w:r>
      <w:r w:rsidR="007F787A" w:rsidRPr="007F787A">
        <w:rPr>
          <w:rFonts w:asciiTheme="minorHAnsi" w:eastAsia="Times New Roman" w:hAnsiTheme="minorHAnsi" w:cstheme="minorHAnsi"/>
          <w:bCs/>
        </w:rPr>
        <w:t>11.02 The Burman Hotel; 06.05 renoveeritud uus L’Ermitage</w:t>
      </w:r>
      <w:r>
        <w:rPr>
          <w:rFonts w:asciiTheme="minorHAnsi" w:eastAsia="Times New Roman" w:hAnsiTheme="minorHAnsi" w:cstheme="minorHAnsi"/>
          <w:bCs/>
        </w:rPr>
        <w:t xml:space="preserve">. </w:t>
      </w:r>
    </w:p>
    <w:p w14:paraId="277E88EB" w14:textId="77777777" w:rsidR="007F787A" w:rsidRPr="007F787A" w:rsidRDefault="001B29A9" w:rsidP="001B29A9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2.</w:t>
      </w:r>
      <w:r w:rsidR="007F787A" w:rsidRPr="007F787A">
        <w:rPr>
          <w:rFonts w:asciiTheme="minorHAnsi" w:eastAsia="Times New Roman" w:hAnsiTheme="minorHAnsi" w:cstheme="minorHAnsi"/>
          <w:bCs/>
        </w:rPr>
        <w:t xml:space="preserve">Tourest PRO: </w:t>
      </w:r>
      <w:r>
        <w:rPr>
          <w:rFonts w:asciiTheme="minorHAnsi" w:eastAsia="Times New Roman" w:hAnsiTheme="minorHAnsi" w:cstheme="minorHAnsi"/>
          <w:bCs/>
        </w:rPr>
        <w:t xml:space="preserve">Messi esimesel päeval </w:t>
      </w:r>
      <w:r w:rsidR="007F787A" w:rsidRPr="007F787A">
        <w:rPr>
          <w:rFonts w:asciiTheme="minorHAnsi" w:eastAsia="Times New Roman" w:hAnsiTheme="minorHAnsi" w:cstheme="minorHAnsi"/>
          <w:bCs/>
        </w:rPr>
        <w:t xml:space="preserve">31.01 </w:t>
      </w:r>
      <w:r>
        <w:rPr>
          <w:rFonts w:asciiTheme="minorHAnsi" w:eastAsia="Times New Roman" w:hAnsiTheme="minorHAnsi" w:cstheme="minorHAnsi"/>
          <w:bCs/>
        </w:rPr>
        <w:t xml:space="preserve">turismiprofesionaalidele suunatud B2B seminar Sinises Kohvikus 10:00-13:00. Plaanis </w:t>
      </w:r>
      <w:r w:rsidR="007F787A" w:rsidRPr="007F787A">
        <w:rPr>
          <w:rFonts w:asciiTheme="minorHAnsi" w:eastAsia="Times New Roman" w:hAnsiTheme="minorHAnsi" w:cstheme="minorHAnsi"/>
          <w:bCs/>
        </w:rPr>
        <w:t>Eesti regioonide uudiste seminar</w:t>
      </w:r>
      <w:r>
        <w:rPr>
          <w:rFonts w:asciiTheme="minorHAnsi" w:eastAsia="Times New Roman" w:hAnsiTheme="minorHAnsi" w:cstheme="minorHAnsi"/>
          <w:bCs/>
        </w:rPr>
        <w:t xml:space="preserve">; Maaurismi </w:t>
      </w:r>
      <w:r w:rsidR="007F787A" w:rsidRPr="007F787A">
        <w:rPr>
          <w:rFonts w:asciiTheme="minorHAnsi" w:eastAsia="Times New Roman" w:hAnsiTheme="minorHAnsi" w:cstheme="minorHAnsi"/>
          <w:bCs/>
        </w:rPr>
        <w:t>Veinitee</w:t>
      </w:r>
      <w:r>
        <w:rPr>
          <w:rFonts w:asciiTheme="minorHAnsi" w:eastAsia="Times New Roman" w:hAnsiTheme="minorHAnsi" w:cstheme="minorHAnsi"/>
          <w:bCs/>
        </w:rPr>
        <w:t xml:space="preserve">; </w:t>
      </w:r>
      <w:r w:rsidR="007F787A" w:rsidRPr="007F787A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Cs/>
        </w:rPr>
        <w:t>OG s</w:t>
      </w:r>
      <w:r w:rsidR="007F787A" w:rsidRPr="007F787A">
        <w:rPr>
          <w:rFonts w:asciiTheme="minorHAnsi" w:eastAsia="Times New Roman" w:hAnsiTheme="minorHAnsi" w:cstheme="minorHAnsi"/>
          <w:bCs/>
        </w:rPr>
        <w:t>ihtkoh</w:t>
      </w:r>
      <w:r>
        <w:rPr>
          <w:rFonts w:asciiTheme="minorHAnsi" w:eastAsia="Times New Roman" w:hAnsiTheme="minorHAnsi" w:cstheme="minorHAnsi"/>
          <w:bCs/>
        </w:rPr>
        <w:t>t</w:t>
      </w:r>
      <w:r w:rsidR="007F787A" w:rsidRPr="007F787A">
        <w:rPr>
          <w:rFonts w:asciiTheme="minorHAnsi" w:eastAsia="Times New Roman" w:hAnsiTheme="minorHAnsi" w:cstheme="minorHAnsi"/>
          <w:bCs/>
        </w:rPr>
        <w:t xml:space="preserve"> (</w:t>
      </w:r>
      <w:r>
        <w:rPr>
          <w:rFonts w:asciiTheme="minorHAnsi" w:eastAsia="Times New Roman" w:hAnsiTheme="minorHAnsi" w:cstheme="minorHAnsi"/>
          <w:bCs/>
        </w:rPr>
        <w:t xml:space="preserve">võimalused </w:t>
      </w:r>
      <w:r w:rsidR="007F787A" w:rsidRPr="007F787A">
        <w:rPr>
          <w:rFonts w:asciiTheme="minorHAnsi" w:eastAsia="Times New Roman" w:hAnsiTheme="minorHAnsi" w:cstheme="minorHAnsi"/>
          <w:bCs/>
        </w:rPr>
        <w:t>arutelu</w:t>
      </w:r>
      <w:r>
        <w:rPr>
          <w:rFonts w:asciiTheme="minorHAnsi" w:eastAsia="Times New Roman" w:hAnsiTheme="minorHAnsi" w:cstheme="minorHAnsi"/>
          <w:bCs/>
        </w:rPr>
        <w:t>l</w:t>
      </w:r>
      <w:r w:rsidR="007F787A" w:rsidRPr="007F787A">
        <w:rPr>
          <w:rFonts w:asciiTheme="minorHAnsi" w:eastAsia="Times New Roman" w:hAnsiTheme="minorHAnsi" w:cstheme="minorHAnsi"/>
          <w:bCs/>
        </w:rPr>
        <w:t>)</w:t>
      </w:r>
    </w:p>
    <w:p w14:paraId="3C5768CD" w14:textId="77777777" w:rsidR="007F787A" w:rsidRPr="007F787A" w:rsidRDefault="001B29A9" w:rsidP="001B29A9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3. </w:t>
      </w:r>
      <w:r w:rsidR="007F787A" w:rsidRPr="007F787A">
        <w:rPr>
          <w:rFonts w:asciiTheme="minorHAnsi" w:eastAsia="Times New Roman" w:hAnsiTheme="minorHAnsi" w:cstheme="minorHAnsi"/>
          <w:bCs/>
        </w:rPr>
        <w:t>Tourest HBP</w:t>
      </w:r>
      <w:r>
        <w:rPr>
          <w:rFonts w:asciiTheme="minorHAnsi" w:eastAsia="Times New Roman" w:hAnsiTheme="minorHAnsi" w:cstheme="minorHAnsi"/>
          <w:bCs/>
        </w:rPr>
        <w:t xml:space="preserve">-le registreerunud </w:t>
      </w:r>
      <w:r w:rsidR="007F787A" w:rsidRPr="007F787A">
        <w:rPr>
          <w:rFonts w:asciiTheme="minorHAnsi" w:eastAsia="Times New Roman" w:hAnsiTheme="minorHAnsi" w:cstheme="minorHAnsi"/>
          <w:bCs/>
        </w:rPr>
        <w:t xml:space="preserve">ostjate nimekiri </w:t>
      </w:r>
      <w:r>
        <w:rPr>
          <w:rFonts w:asciiTheme="minorHAnsi" w:eastAsia="Times New Roman" w:hAnsiTheme="minorHAnsi" w:cstheme="minorHAnsi"/>
          <w:bCs/>
        </w:rPr>
        <w:t xml:space="preserve">vaadati üle EISile edastamiseks. Hetkeseisuga oodatust tagasihoidlikum huvi  (33 ettevõtet). Registreerimise kutsed  müüjatele saadetakse jooksval nädalal, registreerimine avatud kuni 20.12..2024.  </w:t>
      </w:r>
      <w:r>
        <w:rPr>
          <w:rFonts w:asciiTheme="minorHAnsi" w:eastAsia="Times New Roman" w:hAnsiTheme="minorHAnsi" w:cstheme="minorHAnsi"/>
          <w:bCs/>
        </w:rPr>
        <w:br/>
        <w:t>4.</w:t>
      </w:r>
      <w:r w:rsidR="007F787A" w:rsidRPr="007F787A">
        <w:rPr>
          <w:rFonts w:asciiTheme="minorHAnsi" w:eastAsia="Times New Roman" w:hAnsiTheme="minorHAnsi" w:cstheme="minorHAnsi"/>
          <w:bCs/>
        </w:rPr>
        <w:t>Muud jooksvad teemad ja vaba mikrofon</w:t>
      </w:r>
    </w:p>
    <w:p w14:paraId="005C5A9E" w14:textId="77777777" w:rsidR="001B29A9" w:rsidRPr="009A1279" w:rsidRDefault="001B29A9" w:rsidP="001B29A9">
      <w:pPr>
        <w:rPr>
          <w:rFonts w:asciiTheme="minorHAnsi" w:eastAsia="Times New Roman" w:hAnsiTheme="minorHAnsi" w:cstheme="minorHAnsi"/>
          <w:bCs/>
          <w:lang w:val="fi-FI"/>
        </w:rPr>
      </w:pPr>
      <w:r>
        <w:rPr>
          <w:rFonts w:asciiTheme="minorHAnsi" w:eastAsia="Times New Roman" w:hAnsiTheme="minorHAnsi" w:cstheme="minorHAnsi"/>
          <w:bCs/>
          <w:lang w:val="fi-FI"/>
        </w:rPr>
        <w:t xml:space="preserve">Meeldetuletus, et </w:t>
      </w:r>
      <w:r w:rsidRPr="009A1279">
        <w:rPr>
          <w:rFonts w:asciiTheme="minorHAnsi" w:eastAsia="Times New Roman" w:hAnsiTheme="minorHAnsi" w:cstheme="minorHAnsi"/>
          <w:bCs/>
          <w:lang w:val="fi-FI"/>
        </w:rPr>
        <w:t xml:space="preserve">ta </w:t>
      </w:r>
      <w:r>
        <w:rPr>
          <w:rFonts w:asciiTheme="minorHAnsi" w:eastAsia="Times New Roman" w:hAnsiTheme="minorHAnsi" w:cstheme="minorHAnsi"/>
          <w:bCs/>
          <w:lang w:val="fi-FI"/>
        </w:rPr>
        <w:t xml:space="preserve">2024 aasta </w:t>
      </w:r>
      <w:r w:rsidRPr="009A1279">
        <w:rPr>
          <w:rFonts w:asciiTheme="minorHAnsi" w:eastAsia="Times New Roman" w:hAnsiTheme="minorHAnsi" w:cstheme="minorHAnsi"/>
          <w:bCs/>
          <w:lang w:val="fi-FI"/>
        </w:rPr>
        <w:t>turismiauhindade nominentide esitamine</w:t>
      </w:r>
      <w:r>
        <w:rPr>
          <w:rFonts w:asciiTheme="minorHAnsi" w:eastAsia="Times New Roman" w:hAnsiTheme="minorHAnsi" w:cstheme="minorHAnsi"/>
          <w:bCs/>
          <w:lang w:val="fi-FI"/>
        </w:rPr>
        <w:t xml:space="preserve"> on avatud kuni  16.12.2024. Kategooriad </w:t>
      </w:r>
      <w:r w:rsidRPr="009A1279">
        <w:rPr>
          <w:rFonts w:asciiTheme="minorHAnsi" w:eastAsia="Times New Roman" w:hAnsiTheme="minorHAnsi" w:cstheme="minorHAnsi"/>
          <w:bCs/>
          <w:lang w:val="fi-FI"/>
        </w:rPr>
        <w:t xml:space="preserve">: objekt, edendaja, elutöö </w:t>
      </w:r>
    </w:p>
    <w:p w14:paraId="438FE038" w14:textId="77777777" w:rsidR="009A1279" w:rsidRPr="007F787A" w:rsidRDefault="009A1279" w:rsidP="00734ABA">
      <w:pPr>
        <w:rPr>
          <w:rFonts w:asciiTheme="minorHAnsi" w:eastAsia="Times New Roman" w:hAnsiTheme="minorHAnsi" w:cstheme="minorHAnsi"/>
          <w:b/>
          <w:lang w:val="fi-FI"/>
        </w:rPr>
      </w:pPr>
    </w:p>
    <w:sectPr w:rsidR="009A1279" w:rsidRPr="007F78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2C7A"/>
    <w:multiLevelType w:val="multilevel"/>
    <w:tmpl w:val="0F58E3D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296E32"/>
    <w:multiLevelType w:val="hybridMultilevel"/>
    <w:tmpl w:val="6E4E070C"/>
    <w:lvl w:ilvl="0" w:tplc="D6948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86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EE2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F48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0E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222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05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F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CE9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994954"/>
    <w:multiLevelType w:val="multilevel"/>
    <w:tmpl w:val="BFE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076EB9"/>
    <w:multiLevelType w:val="hybridMultilevel"/>
    <w:tmpl w:val="EBA01CE6"/>
    <w:lvl w:ilvl="0" w:tplc="06069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41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946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0B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CE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C7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40A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E6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2E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663233">
    <w:abstractNumId w:val="3"/>
  </w:num>
  <w:num w:numId="2" w16cid:durableId="19179389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2133577">
    <w:abstractNumId w:val="1"/>
  </w:num>
  <w:num w:numId="4" w16cid:durableId="65302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BA"/>
    <w:rsid w:val="00000EB3"/>
    <w:rsid w:val="00001504"/>
    <w:rsid w:val="0010211A"/>
    <w:rsid w:val="00124E40"/>
    <w:rsid w:val="001A5418"/>
    <w:rsid w:val="001B2676"/>
    <w:rsid w:val="001B29A9"/>
    <w:rsid w:val="00201F89"/>
    <w:rsid w:val="0022794A"/>
    <w:rsid w:val="002C6E37"/>
    <w:rsid w:val="00346A4E"/>
    <w:rsid w:val="00360FEE"/>
    <w:rsid w:val="003E3C4A"/>
    <w:rsid w:val="00410341"/>
    <w:rsid w:val="004571EF"/>
    <w:rsid w:val="004C62BD"/>
    <w:rsid w:val="004D7DB9"/>
    <w:rsid w:val="004F5057"/>
    <w:rsid w:val="00587ADD"/>
    <w:rsid w:val="005A68D3"/>
    <w:rsid w:val="005D4E5F"/>
    <w:rsid w:val="0060253D"/>
    <w:rsid w:val="00606514"/>
    <w:rsid w:val="00660AFD"/>
    <w:rsid w:val="00696D05"/>
    <w:rsid w:val="006F632B"/>
    <w:rsid w:val="00727AEF"/>
    <w:rsid w:val="00734ABA"/>
    <w:rsid w:val="00765576"/>
    <w:rsid w:val="00766E1E"/>
    <w:rsid w:val="00776C25"/>
    <w:rsid w:val="007D7D55"/>
    <w:rsid w:val="007F787A"/>
    <w:rsid w:val="00867FD4"/>
    <w:rsid w:val="0091407A"/>
    <w:rsid w:val="009326C3"/>
    <w:rsid w:val="00965274"/>
    <w:rsid w:val="009A1279"/>
    <w:rsid w:val="009E39E0"/>
    <w:rsid w:val="00A56A3D"/>
    <w:rsid w:val="00AA167B"/>
    <w:rsid w:val="00B55E14"/>
    <w:rsid w:val="00B61BE2"/>
    <w:rsid w:val="00B9129D"/>
    <w:rsid w:val="00CB6E49"/>
    <w:rsid w:val="00CF0988"/>
    <w:rsid w:val="00DD4280"/>
    <w:rsid w:val="00DE4BD1"/>
    <w:rsid w:val="00DF1855"/>
    <w:rsid w:val="00E009E9"/>
    <w:rsid w:val="00E02D2D"/>
    <w:rsid w:val="00E159EA"/>
    <w:rsid w:val="00EA4163"/>
    <w:rsid w:val="00EE10B6"/>
    <w:rsid w:val="00EF75E2"/>
    <w:rsid w:val="00F05EB5"/>
    <w:rsid w:val="00FD3F9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929C"/>
  <w15:chartTrackingRefBased/>
  <w15:docId w15:val="{2CFCE64C-C785-44A6-A472-C296E7DE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BA"/>
    <w:pPr>
      <w:spacing w:after="0" w:line="240" w:lineRule="auto"/>
    </w:pPr>
    <w:rPr>
      <w:rFonts w:ascii="Calibri" w:hAnsi="Calibri" w:cs="Calibri"/>
      <w:kern w:val="0"/>
      <w:sz w:val="22"/>
      <w:szCs w:val="22"/>
      <w:lang w:val="et-EE" w:eastAsia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A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34ABA"/>
    <w:pPr>
      <w:spacing w:after="0" w:line="240" w:lineRule="auto"/>
      <w:jc w:val="both"/>
    </w:pPr>
    <w:rPr>
      <w:rFonts w:ascii="Arial" w:hAnsi="Arial"/>
      <w:kern w:val="0"/>
      <w:sz w:val="20"/>
      <w:szCs w:val="22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87A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hotels/ttleehx-hampton-tallin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6b656-e727-4969-8b91-15198027d612" xsi:nil="true"/>
    <lcf76f155ced4ddcb4097134ff3c332f xmlns="d69a295e-c34c-4b8c-bf05-a33bf1e583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1A71650304943904ADE86C9F9D3DB" ma:contentTypeVersion="18" ma:contentTypeDescription="Create a new document." ma:contentTypeScope="" ma:versionID="3db3dc1dd73702ff2a7c3a24bab6d9c0">
  <xsd:schema xmlns:xsd="http://www.w3.org/2001/XMLSchema" xmlns:xs="http://www.w3.org/2001/XMLSchema" xmlns:p="http://schemas.microsoft.com/office/2006/metadata/properties" xmlns:ns2="d69a295e-c34c-4b8c-bf05-a33bf1e58336" xmlns:ns3="a4a6b656-e727-4969-8b91-15198027d612" targetNamespace="http://schemas.microsoft.com/office/2006/metadata/properties" ma:root="true" ma:fieldsID="17f51677dd31f01b3af5696d80b8821c" ns2:_="" ns3:_="">
    <xsd:import namespace="d69a295e-c34c-4b8c-bf05-a33bf1e58336"/>
    <xsd:import namespace="a4a6b656-e727-4969-8b91-15198027d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295e-c34c-4b8c-bf05-a33bf1e58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314802-fb62-46c3-8473-403ac8047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b656-e727-4969-8b91-15198027d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53289-5594-4952-8f96-6f21379ba630}" ma:internalName="TaxCatchAll" ma:showField="CatchAllData" ma:web="a4a6b656-e727-4969-8b91-15198027d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3075D-D7CC-4FA9-AA4C-66AA6FFC3D5A}">
  <ds:schemaRefs>
    <ds:schemaRef ds:uri="http://schemas.microsoft.com/office/2006/metadata/properties"/>
    <ds:schemaRef ds:uri="http://schemas.microsoft.com/office/infopath/2007/PartnerControls"/>
    <ds:schemaRef ds:uri="a4a6b656-e727-4969-8b91-15198027d612"/>
    <ds:schemaRef ds:uri="d69a295e-c34c-4b8c-bf05-a33bf1e58336"/>
  </ds:schemaRefs>
</ds:datastoreItem>
</file>

<file path=customXml/itemProps2.xml><?xml version="1.0" encoding="utf-8"?>
<ds:datastoreItem xmlns:ds="http://schemas.openxmlformats.org/officeDocument/2006/customXml" ds:itemID="{0A961028-AFBD-4422-B990-CB339C10D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1C45B-11BC-4EBA-8D80-EBCA44594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a295e-c34c-4b8c-bf05-a33bf1e58336"/>
    <ds:schemaRef ds:uri="a4a6b656-e727-4969-8b91-15198027d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Asmik Tsaturjan</dc:creator>
  <cp:keywords/>
  <dc:description/>
  <cp:lastModifiedBy>Asmik Tsaturjan</cp:lastModifiedBy>
  <cp:revision>5</cp:revision>
  <dcterms:created xsi:type="dcterms:W3CDTF">2025-04-15T10:56:00Z</dcterms:created>
  <dcterms:modified xsi:type="dcterms:W3CDTF">2025-04-15T12:02:00Z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0x010100B4C1A71650304943904ADE86C9F9D3DB</vt:lpwstr>
  </property>
  <property fmtid="{D5CDD505-2E9C-101B-9397-08002B2CF9AE}" pid="3" name="MediaServiceImageTags">
    <vt:lpwstr/>
  </property>
</Properties>
</file>